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KEREM ENGİNAR U 1</w:t>
      </w:r>
      <w:r w:rsidR="002626BB">
        <w:rPr>
          <w:rFonts w:ascii="Cambria" w:hAnsi="Cambria"/>
          <w:b/>
          <w:sz w:val="20"/>
          <w:szCs w:val="20"/>
        </w:rPr>
        <w:t>6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2B19ED">
        <w:rPr>
          <w:rFonts w:ascii="Times New Roman" w:hAnsi="Times New Roman" w:cs="Times New Roman"/>
          <w:b/>
          <w:sz w:val="20"/>
          <w:szCs w:val="20"/>
        </w:rPr>
        <w:t>22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0031DC">
        <w:rPr>
          <w:rFonts w:ascii="Times New Roman" w:hAnsi="Times New Roman" w:cs="Times New Roman"/>
          <w:b/>
          <w:sz w:val="20"/>
          <w:szCs w:val="20"/>
        </w:rPr>
        <w:t>12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End"/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02</w:t>
      </w:r>
    </w:p>
    <w:p w:rsidR="00DC0F0D" w:rsidRPr="00F21D35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0031DC">
        <w:rPr>
          <w:rFonts w:ascii="Times New Roman" w:hAnsi="Times New Roman" w:cs="Times New Roman"/>
          <w:sz w:val="20"/>
          <w:szCs w:val="20"/>
        </w:rPr>
        <w:t>Tezcan ÖZBAŞARAN U 16</w:t>
      </w:r>
      <w:r w:rsidRPr="00910779">
        <w:rPr>
          <w:rFonts w:ascii="Times New Roman" w:hAnsi="Times New Roman" w:cs="Times New Roman"/>
          <w:sz w:val="20"/>
          <w:szCs w:val="20"/>
        </w:rPr>
        <w:t xml:space="preserve"> Liginde </w:t>
      </w:r>
      <w:r w:rsidR="002B19ED">
        <w:rPr>
          <w:rFonts w:ascii="Times New Roman" w:hAnsi="Times New Roman" w:cs="Times New Roman"/>
          <w:sz w:val="20"/>
          <w:szCs w:val="20"/>
        </w:rPr>
        <w:t>18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0031DC">
        <w:rPr>
          <w:rFonts w:ascii="Times New Roman" w:hAnsi="Times New Roman" w:cs="Times New Roman"/>
          <w:sz w:val="20"/>
          <w:szCs w:val="20"/>
        </w:rPr>
        <w:t>Aralık</w:t>
      </w:r>
      <w:r w:rsidRPr="00910779">
        <w:rPr>
          <w:rFonts w:ascii="Times New Roman" w:hAnsi="Times New Roman" w:cs="Times New Roman"/>
          <w:sz w:val="20"/>
          <w:szCs w:val="20"/>
        </w:rPr>
        <w:t xml:space="preserve"> 2021 Tarihinde oynanan amatör lig müsabakalarının neticelerinin aşağıdaki şekilde tesciline,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Muratlı 1935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1-2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Tekirdağ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Batı Marmara spor</w:t>
      </w:r>
      <w:r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3-0</w:t>
      </w:r>
      <w:r w:rsidR="00BA5231">
        <w:rPr>
          <w:rFonts w:ascii="Times New Roman" w:hAnsi="Times New Roman" w:cs="Times New Roman"/>
          <w:sz w:val="20"/>
          <w:szCs w:val="20"/>
        </w:rPr>
        <w:tab/>
        <w:t xml:space="preserve">Hükmen </w:t>
      </w:r>
      <w:r w:rsidR="00BA5231">
        <w:rPr>
          <w:rFonts w:ascii="Times New Roman" w:hAnsi="Times New Roman" w:cs="Times New Roman"/>
          <w:sz w:val="20"/>
          <w:szCs w:val="20"/>
        </w:rPr>
        <w:tab/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Genç.ve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100.Yıl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6-1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Aşağısevindikli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1-3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Fener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Ergene Gençlik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561108">
        <w:rPr>
          <w:rFonts w:ascii="Times New Roman" w:hAnsi="Times New Roman" w:cs="Times New Roman"/>
          <w:sz w:val="20"/>
          <w:szCs w:val="20"/>
        </w:rPr>
        <w:t>1</w:t>
      </w:r>
      <w:r w:rsidR="00BA5231">
        <w:rPr>
          <w:rFonts w:ascii="Times New Roman" w:hAnsi="Times New Roman" w:cs="Times New Roman"/>
          <w:sz w:val="20"/>
          <w:szCs w:val="20"/>
        </w:rPr>
        <w:t>-</w:t>
      </w:r>
      <w:r w:rsidR="00561108">
        <w:rPr>
          <w:rFonts w:ascii="Times New Roman" w:hAnsi="Times New Roman" w:cs="Times New Roman"/>
          <w:sz w:val="20"/>
          <w:szCs w:val="20"/>
        </w:rPr>
        <w:t>4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59 Buçuk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11-0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Samsunlular Y.D.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801F21">
        <w:rPr>
          <w:rFonts w:ascii="Times New Roman" w:hAnsi="Times New Roman" w:cs="Times New Roman"/>
          <w:sz w:val="20"/>
          <w:szCs w:val="20"/>
        </w:rPr>
        <w:t>16</w:t>
      </w:r>
      <w:r w:rsidR="00BA5231">
        <w:rPr>
          <w:rFonts w:ascii="Times New Roman" w:hAnsi="Times New Roman" w:cs="Times New Roman"/>
          <w:sz w:val="20"/>
          <w:szCs w:val="20"/>
        </w:rPr>
        <w:t>-</w:t>
      </w:r>
      <w:r w:rsidR="00801F21">
        <w:rPr>
          <w:rFonts w:ascii="Times New Roman" w:hAnsi="Times New Roman" w:cs="Times New Roman"/>
          <w:sz w:val="20"/>
          <w:szCs w:val="20"/>
        </w:rPr>
        <w:t>0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>. Futbol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561108">
        <w:rPr>
          <w:rFonts w:ascii="Times New Roman" w:hAnsi="Times New Roman" w:cs="Times New Roman"/>
          <w:sz w:val="20"/>
          <w:szCs w:val="20"/>
        </w:rPr>
        <w:t>5</w:t>
      </w:r>
      <w:r w:rsidR="00BA5231">
        <w:rPr>
          <w:rFonts w:ascii="Times New Roman" w:hAnsi="Times New Roman" w:cs="Times New Roman"/>
          <w:sz w:val="20"/>
          <w:szCs w:val="20"/>
        </w:rPr>
        <w:t>-</w:t>
      </w:r>
      <w:r w:rsidR="00561108">
        <w:rPr>
          <w:rFonts w:ascii="Times New Roman" w:hAnsi="Times New Roman" w:cs="Times New Roman"/>
          <w:sz w:val="20"/>
          <w:szCs w:val="20"/>
        </w:rPr>
        <w:t>1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Küçük Yoncalı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İdman Ocağı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2-4</w:t>
      </w:r>
    </w:p>
    <w:p w:rsidR="008E5214" w:rsidRDefault="008E5214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Site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Marmara spor</w:t>
      </w:r>
      <w:r w:rsidR="00BA5231">
        <w:rPr>
          <w:rFonts w:ascii="Times New Roman" w:hAnsi="Times New Roman" w:cs="Times New Roman"/>
          <w:sz w:val="20"/>
          <w:szCs w:val="20"/>
        </w:rPr>
        <w:tab/>
      </w:r>
      <w:r w:rsidR="00BA5231">
        <w:rPr>
          <w:rFonts w:ascii="Times New Roman" w:hAnsi="Times New Roman" w:cs="Times New Roman"/>
          <w:sz w:val="20"/>
          <w:szCs w:val="20"/>
        </w:rPr>
        <w:tab/>
        <w:t>1-0</w:t>
      </w:r>
    </w:p>
    <w:p w:rsidR="00BA5231" w:rsidRDefault="00BA523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A5231" w:rsidRDefault="00BA5231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51CBA">
        <w:rPr>
          <w:rFonts w:ascii="Times New Roman" w:hAnsi="Times New Roman" w:cs="Times New Roman"/>
          <w:b/>
          <w:sz w:val="20"/>
          <w:szCs w:val="20"/>
        </w:rPr>
        <w:t>2-)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2028">
        <w:rPr>
          <w:rFonts w:ascii="Times New Roman" w:hAnsi="Times New Roman" w:cs="Times New Roman"/>
          <w:sz w:val="20"/>
          <w:szCs w:val="20"/>
        </w:rPr>
        <w:t xml:space="preserve">18.12.2021 Tarihinde </w:t>
      </w:r>
      <w:proofErr w:type="spellStart"/>
      <w:r w:rsidR="00E82028"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 w:rsidR="00E82028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E82028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="00E82028">
        <w:rPr>
          <w:rFonts w:ascii="Times New Roman" w:hAnsi="Times New Roman" w:cs="Times New Roman"/>
          <w:sz w:val="20"/>
          <w:szCs w:val="20"/>
        </w:rPr>
        <w:t xml:space="preserve"> Sahasında oynanması gereken </w:t>
      </w:r>
      <w:proofErr w:type="spellStart"/>
      <w:r w:rsidR="00E82028">
        <w:rPr>
          <w:rFonts w:ascii="Times New Roman" w:hAnsi="Times New Roman" w:cs="Times New Roman"/>
          <w:sz w:val="20"/>
          <w:szCs w:val="20"/>
        </w:rPr>
        <w:t>Tekirdağspor</w:t>
      </w:r>
      <w:proofErr w:type="spellEnd"/>
      <w:r w:rsidR="00E82028">
        <w:rPr>
          <w:rFonts w:ascii="Times New Roman" w:hAnsi="Times New Roman" w:cs="Times New Roman"/>
          <w:sz w:val="20"/>
          <w:szCs w:val="20"/>
        </w:rPr>
        <w:t xml:space="preserve"> / Batı Marmara spor müsabakası; Batı Marmara spor kulübünün sporcularının Aşı Kartlarının </w:t>
      </w:r>
      <w:r w:rsidR="006A4CA6">
        <w:rPr>
          <w:rFonts w:ascii="Times New Roman" w:hAnsi="Times New Roman" w:cs="Times New Roman"/>
          <w:sz w:val="20"/>
          <w:szCs w:val="20"/>
        </w:rPr>
        <w:t xml:space="preserve">ve PCR testlerinin bulunmaması sebebi </w:t>
      </w:r>
      <w:proofErr w:type="gramStart"/>
      <w:r w:rsidR="006A4CA6">
        <w:rPr>
          <w:rFonts w:ascii="Times New Roman" w:hAnsi="Times New Roman" w:cs="Times New Roman"/>
          <w:sz w:val="20"/>
          <w:szCs w:val="20"/>
        </w:rPr>
        <w:t>ile   hakem</w:t>
      </w:r>
      <w:proofErr w:type="gramEnd"/>
      <w:r w:rsidR="006A4CA6">
        <w:rPr>
          <w:rFonts w:ascii="Times New Roman" w:hAnsi="Times New Roman" w:cs="Times New Roman"/>
          <w:sz w:val="20"/>
          <w:szCs w:val="20"/>
        </w:rPr>
        <w:t xml:space="preserve"> tarafından tatil edilmiştir. </w:t>
      </w:r>
    </w:p>
    <w:p w:rsidR="006A4CA6" w:rsidRDefault="006A4CA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E82028" w:rsidRDefault="006A4CA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2021-22 Sezonunda  Amatör Lig müsabakalarında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 salgını sebebi  ile uygulanacak esaslarda da belirtildiği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üzere ; </w:t>
      </w:r>
      <w:r w:rsidR="00561108">
        <w:rPr>
          <w:rFonts w:ascii="Times New Roman" w:hAnsi="Times New Roman" w:cs="Times New Roman"/>
          <w:sz w:val="20"/>
          <w:szCs w:val="20"/>
        </w:rPr>
        <w:t>FMT</w:t>
      </w:r>
      <w:proofErr w:type="gramEnd"/>
      <w:r w:rsidR="005611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1108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561108">
        <w:rPr>
          <w:rFonts w:ascii="Times New Roman" w:hAnsi="Times New Roman" w:cs="Times New Roman"/>
          <w:sz w:val="20"/>
          <w:szCs w:val="20"/>
        </w:rPr>
        <w:t xml:space="preserve"> 22/ğ mad. Göre </w:t>
      </w:r>
      <w:r>
        <w:rPr>
          <w:rFonts w:ascii="Times New Roman" w:hAnsi="Times New Roman" w:cs="Times New Roman"/>
          <w:sz w:val="20"/>
          <w:szCs w:val="20"/>
        </w:rPr>
        <w:t xml:space="preserve"> Batı Marmara spor kulübünün 3-0 hükmen mağlubiyetine, Tekirdağ spor kulübünün 3-0 hükmen galibiyetine, </w:t>
      </w:r>
    </w:p>
    <w:p w:rsidR="006A4CA6" w:rsidRDefault="006A4CA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A4CA6" w:rsidRDefault="006A4CA6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51CBA">
        <w:rPr>
          <w:rFonts w:ascii="Times New Roman" w:hAnsi="Times New Roman" w:cs="Times New Roman"/>
          <w:b/>
          <w:sz w:val="20"/>
          <w:szCs w:val="20"/>
        </w:rPr>
        <w:t>3-)</w:t>
      </w:r>
      <w:r w:rsidR="00A92D9E">
        <w:rPr>
          <w:rFonts w:ascii="Times New Roman" w:hAnsi="Times New Roman" w:cs="Times New Roman"/>
          <w:sz w:val="20"/>
          <w:szCs w:val="20"/>
        </w:rPr>
        <w:t xml:space="preserve"> 18.12.2021 Tarihinde Muratlı Sahasında oynanan </w:t>
      </w:r>
      <w:proofErr w:type="spellStart"/>
      <w:r w:rsidR="00A92D9E">
        <w:rPr>
          <w:rFonts w:ascii="Times New Roman" w:hAnsi="Times New Roman" w:cs="Times New Roman"/>
          <w:sz w:val="20"/>
          <w:szCs w:val="20"/>
        </w:rPr>
        <w:t>Aşağısevindikli</w:t>
      </w:r>
      <w:proofErr w:type="spellEnd"/>
      <w:r w:rsidR="00A92D9E">
        <w:rPr>
          <w:rFonts w:ascii="Times New Roman" w:hAnsi="Times New Roman" w:cs="Times New Roman"/>
          <w:sz w:val="20"/>
          <w:szCs w:val="20"/>
        </w:rPr>
        <w:t xml:space="preserve"> spor / </w:t>
      </w:r>
      <w:proofErr w:type="spellStart"/>
      <w:r w:rsidR="00A92D9E"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 w:rsidR="00A92D9E">
        <w:rPr>
          <w:rFonts w:ascii="Times New Roman" w:hAnsi="Times New Roman" w:cs="Times New Roman"/>
          <w:sz w:val="20"/>
          <w:szCs w:val="20"/>
        </w:rPr>
        <w:t xml:space="preserve"> spor müsabakasında, müsabakanın 72. </w:t>
      </w:r>
      <w:proofErr w:type="spellStart"/>
      <w:r w:rsidR="00A92D9E">
        <w:rPr>
          <w:rFonts w:ascii="Times New Roman" w:hAnsi="Times New Roman" w:cs="Times New Roman"/>
          <w:sz w:val="20"/>
          <w:szCs w:val="20"/>
        </w:rPr>
        <w:t>Dk</w:t>
      </w:r>
      <w:proofErr w:type="spellEnd"/>
      <w:r w:rsidR="00A92D9E">
        <w:rPr>
          <w:rFonts w:ascii="Times New Roman" w:hAnsi="Times New Roman" w:cs="Times New Roman"/>
          <w:sz w:val="20"/>
          <w:szCs w:val="20"/>
        </w:rPr>
        <w:t xml:space="preserve"> da oyundan ihraç olan </w:t>
      </w:r>
      <w:proofErr w:type="spellStart"/>
      <w:r w:rsidR="00A92D9E" w:rsidRPr="00BE1FCB">
        <w:rPr>
          <w:rFonts w:ascii="Times New Roman" w:hAnsi="Times New Roman" w:cs="Times New Roman"/>
          <w:b/>
          <w:sz w:val="20"/>
          <w:szCs w:val="20"/>
          <w:u w:val="single"/>
        </w:rPr>
        <w:t>Kazandere</w:t>
      </w:r>
      <w:proofErr w:type="spellEnd"/>
      <w:r w:rsidR="00A92D9E" w:rsidRPr="00BE1FCB">
        <w:rPr>
          <w:rFonts w:ascii="Times New Roman" w:hAnsi="Times New Roman" w:cs="Times New Roman"/>
          <w:b/>
          <w:sz w:val="20"/>
          <w:szCs w:val="20"/>
          <w:u w:val="single"/>
        </w:rPr>
        <w:t xml:space="preserve"> spor kulübünün 10 forma </w:t>
      </w:r>
      <w:proofErr w:type="spellStart"/>
      <w:r w:rsidR="00A92D9E" w:rsidRPr="00BE1FCB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="00A92D9E" w:rsidRPr="00BE1FCB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Emir EREN’ in İl disiplin Kuruluna</w:t>
      </w:r>
      <w:r w:rsidR="00A92D9E">
        <w:rPr>
          <w:rFonts w:ascii="Times New Roman" w:hAnsi="Times New Roman" w:cs="Times New Roman"/>
          <w:sz w:val="20"/>
          <w:szCs w:val="20"/>
        </w:rPr>
        <w:t xml:space="preserve"> sevkine, </w:t>
      </w:r>
    </w:p>
    <w:p w:rsidR="00BE1FCB" w:rsidRDefault="00BE1FCB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BE1FCB" w:rsidRPr="00910779" w:rsidRDefault="00BE1FCB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51CBA">
        <w:rPr>
          <w:rFonts w:ascii="Times New Roman" w:hAnsi="Times New Roman" w:cs="Times New Roman"/>
          <w:b/>
          <w:sz w:val="20"/>
          <w:szCs w:val="20"/>
        </w:rPr>
        <w:t>4-)</w:t>
      </w:r>
      <w:r w:rsidR="00A40755">
        <w:rPr>
          <w:rFonts w:ascii="Times New Roman" w:hAnsi="Times New Roman" w:cs="Times New Roman"/>
          <w:sz w:val="20"/>
          <w:szCs w:val="20"/>
        </w:rPr>
        <w:t xml:space="preserve"> 18.12.2021 Tarihinde Kapaklı Stadında oynanan Kapaklı Site spor / Tekirdağ Marmara spor müsabakasında, müsabakanın 7</w:t>
      </w:r>
      <w:r w:rsidR="00573187">
        <w:rPr>
          <w:rFonts w:ascii="Times New Roman" w:hAnsi="Times New Roman" w:cs="Times New Roman"/>
          <w:sz w:val="20"/>
          <w:szCs w:val="20"/>
        </w:rPr>
        <w:t xml:space="preserve">7. Dakikasında oyundan ihraç </w:t>
      </w:r>
      <w:r w:rsidR="00573187" w:rsidRPr="005D7939">
        <w:rPr>
          <w:rFonts w:ascii="Times New Roman" w:hAnsi="Times New Roman" w:cs="Times New Roman"/>
          <w:b/>
          <w:sz w:val="20"/>
          <w:szCs w:val="20"/>
          <w:u w:val="single"/>
        </w:rPr>
        <w:t xml:space="preserve">olan Kapaklı Site spor kulübünün 15 forma </w:t>
      </w:r>
      <w:proofErr w:type="spellStart"/>
      <w:r w:rsidR="00573187" w:rsidRPr="005D7939">
        <w:rPr>
          <w:rFonts w:ascii="Times New Roman" w:hAnsi="Times New Roman" w:cs="Times New Roman"/>
          <w:b/>
          <w:sz w:val="20"/>
          <w:szCs w:val="20"/>
          <w:u w:val="single"/>
        </w:rPr>
        <w:t>nolu</w:t>
      </w:r>
      <w:proofErr w:type="spellEnd"/>
      <w:r w:rsidR="00573187" w:rsidRPr="005D7939">
        <w:rPr>
          <w:rFonts w:ascii="Times New Roman" w:hAnsi="Times New Roman" w:cs="Times New Roman"/>
          <w:b/>
          <w:sz w:val="20"/>
          <w:szCs w:val="20"/>
          <w:u w:val="single"/>
        </w:rPr>
        <w:t xml:space="preserve"> oyuncusu Hasan Talha KISA’</w:t>
      </w:r>
      <w:r w:rsidR="00573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3187">
        <w:rPr>
          <w:rFonts w:ascii="Times New Roman" w:hAnsi="Times New Roman" w:cs="Times New Roman"/>
          <w:sz w:val="20"/>
          <w:szCs w:val="20"/>
        </w:rPr>
        <w:t>nın</w:t>
      </w:r>
      <w:proofErr w:type="spellEnd"/>
      <w:r w:rsidR="00573187">
        <w:rPr>
          <w:rFonts w:ascii="Times New Roman" w:hAnsi="Times New Roman" w:cs="Times New Roman"/>
          <w:sz w:val="20"/>
          <w:szCs w:val="20"/>
        </w:rPr>
        <w:t xml:space="preserve"> İl Disiplin Kuruluna sevkine, </w:t>
      </w:r>
    </w:p>
    <w:p w:rsidR="000031DC" w:rsidRDefault="000031DC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0031DC" w:rsidRPr="005746CA" w:rsidRDefault="000031DC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D4478" w:rsidRPr="00910779" w:rsidRDefault="006D4478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0779" w:rsidRPr="00910779" w:rsidRDefault="006D4478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Fahrettin İYEN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2626BB"/>
    <w:rsid w:val="002B19ED"/>
    <w:rsid w:val="00365456"/>
    <w:rsid w:val="003E24C2"/>
    <w:rsid w:val="0046195B"/>
    <w:rsid w:val="005022BD"/>
    <w:rsid w:val="00561108"/>
    <w:rsid w:val="00562420"/>
    <w:rsid w:val="00573187"/>
    <w:rsid w:val="005746CA"/>
    <w:rsid w:val="005D7939"/>
    <w:rsid w:val="006A4CA6"/>
    <w:rsid w:val="006D4478"/>
    <w:rsid w:val="00801F21"/>
    <w:rsid w:val="0080219B"/>
    <w:rsid w:val="00883D05"/>
    <w:rsid w:val="008E5214"/>
    <w:rsid w:val="00910779"/>
    <w:rsid w:val="00951CBA"/>
    <w:rsid w:val="0098686B"/>
    <w:rsid w:val="009D03A4"/>
    <w:rsid w:val="00A3706C"/>
    <w:rsid w:val="00A40755"/>
    <w:rsid w:val="00A92D9E"/>
    <w:rsid w:val="00B87843"/>
    <w:rsid w:val="00BA5231"/>
    <w:rsid w:val="00BE1FCB"/>
    <w:rsid w:val="00DC0F0D"/>
    <w:rsid w:val="00E801A1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29</cp:revision>
  <cp:lastPrinted>2021-12-22T07:58:00Z</cp:lastPrinted>
  <dcterms:created xsi:type="dcterms:W3CDTF">2021-10-11T06:07:00Z</dcterms:created>
  <dcterms:modified xsi:type="dcterms:W3CDTF">2021-12-22T10:15:00Z</dcterms:modified>
</cp:coreProperties>
</file>